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6252C2" w:rsidRPr="00D8606E" w:rsidRDefault="006252C2" w:rsidP="006252C2">
      <w:pPr>
        <w:jc w:val="center"/>
        <w:rPr>
          <w:b/>
        </w:rPr>
      </w:pPr>
      <w:r w:rsidRPr="00D8606E">
        <w:rPr>
          <w:b/>
        </w:rPr>
        <w:t>Информационная карта</w:t>
      </w:r>
    </w:p>
    <w:p w:rsidR="00D8606E" w:rsidRPr="00D8606E" w:rsidRDefault="006252C2" w:rsidP="00D8606E">
      <w:pPr>
        <w:jc w:val="center"/>
        <w:rPr>
          <w:b/>
        </w:rPr>
      </w:pPr>
      <w:r w:rsidRPr="00D8606E">
        <w:rPr>
          <w:b/>
        </w:rPr>
        <w:t>инновационного опыта</w:t>
      </w:r>
      <w:r w:rsidR="00762974" w:rsidRPr="00D8606E">
        <w:rPr>
          <w:b/>
        </w:rPr>
        <w:t xml:space="preserve"> </w:t>
      </w:r>
      <w:r w:rsidR="00D8606E" w:rsidRPr="00D8606E">
        <w:rPr>
          <w:b/>
        </w:rPr>
        <w:t xml:space="preserve">МАДОУ </w:t>
      </w:r>
    </w:p>
    <w:p w:rsidR="00D8606E" w:rsidRPr="00D8606E" w:rsidRDefault="00D8606E" w:rsidP="00D8606E">
      <w:pPr>
        <w:jc w:val="center"/>
        <w:rPr>
          <w:b/>
        </w:rPr>
      </w:pPr>
      <w:r w:rsidRPr="00D8606E">
        <w:rPr>
          <w:b/>
        </w:rPr>
        <w:t>«Центр развития ребёнка – детский сад №16»</w:t>
      </w:r>
    </w:p>
    <w:p w:rsidR="006252C2" w:rsidRPr="00D8606E" w:rsidRDefault="00D8606E" w:rsidP="00796026">
      <w:pPr>
        <w:jc w:val="center"/>
        <w:rPr>
          <w:b/>
        </w:rPr>
      </w:pPr>
      <w:r w:rsidRPr="00D8606E">
        <w:rPr>
          <w:b/>
        </w:rPr>
        <w:t xml:space="preserve"> Ново-Савиновского района </w:t>
      </w:r>
      <w:proofErr w:type="spellStart"/>
      <w:r w:rsidRPr="00D8606E">
        <w:rPr>
          <w:b/>
        </w:rPr>
        <w:t>г.Казани</w:t>
      </w:r>
      <w:proofErr w:type="spellEnd"/>
    </w:p>
    <w:p w:rsidR="006252C2" w:rsidRPr="00D8606E" w:rsidRDefault="006252C2" w:rsidP="006252C2">
      <w:pPr>
        <w:rPr>
          <w:b/>
        </w:rPr>
      </w:pPr>
      <w:r w:rsidRPr="00D8606E">
        <w:rPr>
          <w:b/>
        </w:rPr>
        <w:t>1. Общие сведения</w:t>
      </w:r>
      <w:bookmarkStart w:id="0" w:name="_GoBack"/>
      <w:bookmarkEnd w:id="0"/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359"/>
        <w:gridCol w:w="2366"/>
        <w:gridCol w:w="3135"/>
        <w:gridCol w:w="1485"/>
      </w:tblGrid>
      <w:tr w:rsidR="00202EA6" w:rsidRPr="00D8606E" w:rsidTr="006252C2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Pr="00D8606E" w:rsidRDefault="006252C2">
            <w:r w:rsidRPr="00D8606E">
              <w:t>Ф.И.О. автора опыта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Pr="00D8606E" w:rsidRDefault="006252C2">
            <w:r w:rsidRPr="00D8606E">
              <w:t>Учреждение, в котором  работает автор опыта, адрес с индексом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Pr="00D8606E" w:rsidRDefault="006252C2">
            <w:r w:rsidRPr="00D8606E">
              <w:t>Должность с указанием преподаваемого предмета или выполняемого функционала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Pr="00D8606E" w:rsidRDefault="006252C2">
            <w:r w:rsidRPr="00D8606E">
              <w:t>Стаж работы в должности</w:t>
            </w:r>
          </w:p>
        </w:tc>
      </w:tr>
      <w:tr w:rsidR="00202EA6" w:rsidRPr="00D8606E" w:rsidTr="006252C2">
        <w:trPr>
          <w:trHeight w:val="1110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2" w:rsidRPr="00D8606E" w:rsidRDefault="00D8606E">
            <w:r w:rsidRPr="001B66C6">
              <w:t>Педагогический коллектив М</w:t>
            </w:r>
            <w:r>
              <w:t>А</w:t>
            </w:r>
            <w:r w:rsidRPr="001B66C6">
              <w:t>ДОУ №</w:t>
            </w:r>
            <w:r>
              <w:t>16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06E" w:rsidRPr="00D8606E" w:rsidRDefault="00D8606E" w:rsidP="00D8606E">
            <w:r w:rsidRPr="00D8606E">
              <w:t xml:space="preserve">Муниципальное автономное дошкольное образовательное учреждение «Центр развития ребёнка - детский сад №16» Ново-Савиновского района </w:t>
            </w:r>
            <w:proofErr w:type="spellStart"/>
            <w:r w:rsidRPr="00D8606E">
              <w:t>г.Казани</w:t>
            </w:r>
            <w:proofErr w:type="spellEnd"/>
          </w:p>
          <w:p w:rsidR="00D8606E" w:rsidRPr="00D8606E" w:rsidRDefault="00D8606E" w:rsidP="00D8606E">
            <w:r w:rsidRPr="00D8606E">
              <w:t xml:space="preserve">420133 </w:t>
            </w:r>
            <w:proofErr w:type="spellStart"/>
            <w:r w:rsidRPr="00D8606E">
              <w:t>г.Казань</w:t>
            </w:r>
            <w:proofErr w:type="spellEnd"/>
            <w:r w:rsidRPr="00D8606E">
              <w:t>,</w:t>
            </w:r>
          </w:p>
          <w:p w:rsidR="00D8606E" w:rsidRPr="00D8606E" w:rsidRDefault="00D8606E" w:rsidP="00D8606E">
            <w:r w:rsidRPr="00D8606E">
              <w:t xml:space="preserve">ул. </w:t>
            </w:r>
            <w:proofErr w:type="spellStart"/>
            <w:r w:rsidRPr="00D8606E">
              <w:t>Ак.Лаврентьева</w:t>
            </w:r>
            <w:proofErr w:type="spellEnd"/>
            <w:r w:rsidRPr="00D8606E">
              <w:t>,</w:t>
            </w:r>
          </w:p>
          <w:p w:rsidR="006252C2" w:rsidRPr="00D8606E" w:rsidRDefault="00D8606E" w:rsidP="00D8606E">
            <w:r w:rsidRPr="00D8606E">
              <w:t>д.28-а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2" w:rsidRDefault="00D8606E" w:rsidP="008175A6">
            <w:pPr>
              <w:jc w:val="center"/>
            </w:pPr>
            <w:r>
              <w:t>Рабочая группа</w:t>
            </w:r>
          </w:p>
          <w:p w:rsidR="00202EA6" w:rsidRDefault="00D8606E" w:rsidP="00202EA6">
            <w:pPr>
              <w:jc w:val="center"/>
            </w:pPr>
            <w:r>
              <w:t xml:space="preserve">(старший воспитатель </w:t>
            </w:r>
            <w:proofErr w:type="spellStart"/>
            <w:r>
              <w:t>Хамидуллина</w:t>
            </w:r>
            <w:proofErr w:type="spellEnd"/>
            <w:r>
              <w:t xml:space="preserve"> Алсу </w:t>
            </w:r>
            <w:proofErr w:type="spellStart"/>
            <w:r>
              <w:t>Зуфаровна</w:t>
            </w:r>
            <w:proofErr w:type="spellEnd"/>
            <w:r>
              <w:t xml:space="preserve">, </w:t>
            </w:r>
          </w:p>
          <w:p w:rsidR="00202EA6" w:rsidRDefault="00D8606E" w:rsidP="00202EA6">
            <w:pPr>
              <w:jc w:val="center"/>
            </w:pPr>
            <w:r>
              <w:t xml:space="preserve">учитель-дефектолог </w:t>
            </w:r>
            <w:proofErr w:type="spellStart"/>
            <w:r>
              <w:t>Куцко</w:t>
            </w:r>
            <w:proofErr w:type="spellEnd"/>
            <w:r>
              <w:t xml:space="preserve"> Ирина Александровна, учитель-дефектолог </w:t>
            </w:r>
            <w:proofErr w:type="spellStart"/>
            <w:r>
              <w:t>Орешникова</w:t>
            </w:r>
            <w:proofErr w:type="spellEnd"/>
            <w:r>
              <w:t xml:space="preserve"> Людмила Алексеевна, </w:t>
            </w:r>
          </w:p>
          <w:p w:rsidR="00202EA6" w:rsidRDefault="00D8606E" w:rsidP="00202EA6">
            <w:pPr>
              <w:jc w:val="center"/>
            </w:pPr>
            <w:r>
              <w:t xml:space="preserve">педагог-психолог </w:t>
            </w:r>
            <w:proofErr w:type="spellStart"/>
            <w:r w:rsidR="002264BC">
              <w:t>Курмакова</w:t>
            </w:r>
            <w:proofErr w:type="spellEnd"/>
            <w:r>
              <w:t xml:space="preserve"> </w:t>
            </w:r>
            <w:proofErr w:type="spellStart"/>
            <w:r>
              <w:t>Ризаля</w:t>
            </w:r>
            <w:proofErr w:type="spellEnd"/>
            <w:r>
              <w:t xml:space="preserve"> </w:t>
            </w:r>
            <w:proofErr w:type="spellStart"/>
            <w:r w:rsidR="00202EA6">
              <w:t>Канифовна</w:t>
            </w:r>
            <w:proofErr w:type="spellEnd"/>
            <w:r w:rsidR="00202EA6">
              <w:t xml:space="preserve">, </w:t>
            </w:r>
          </w:p>
          <w:p w:rsidR="00202EA6" w:rsidRDefault="00202EA6" w:rsidP="00202EA6">
            <w:pPr>
              <w:jc w:val="center"/>
            </w:pPr>
            <w:r>
              <w:t xml:space="preserve">учитель-логопед Томашевич Евгения Викторовна, </w:t>
            </w:r>
          </w:p>
          <w:p w:rsidR="00D8606E" w:rsidRPr="00D8606E" w:rsidRDefault="00202EA6" w:rsidP="00202EA6">
            <w:pPr>
              <w:jc w:val="center"/>
            </w:pPr>
            <w:r>
              <w:t xml:space="preserve">воспитатель Ибрагимова </w:t>
            </w:r>
            <w:proofErr w:type="spellStart"/>
            <w:r>
              <w:t>Ризаля</w:t>
            </w:r>
            <w:proofErr w:type="spellEnd"/>
            <w:r>
              <w:t xml:space="preserve"> </w:t>
            </w:r>
            <w:proofErr w:type="spellStart"/>
            <w:r w:rsidR="00D8606E">
              <w:t>Ринатовна</w:t>
            </w:r>
            <w:proofErr w:type="spellEnd"/>
            <w:r>
              <w:t>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2" w:rsidRDefault="006252C2" w:rsidP="008175A6">
            <w:pPr>
              <w:jc w:val="center"/>
            </w:pPr>
          </w:p>
          <w:p w:rsidR="00202EA6" w:rsidRDefault="00202EA6" w:rsidP="008175A6">
            <w:pPr>
              <w:jc w:val="center"/>
            </w:pPr>
          </w:p>
          <w:p w:rsidR="00202EA6" w:rsidRDefault="00202EA6" w:rsidP="008175A6">
            <w:pPr>
              <w:jc w:val="center"/>
            </w:pPr>
            <w:r>
              <w:t>8 лет</w:t>
            </w:r>
          </w:p>
          <w:p w:rsidR="00202EA6" w:rsidRDefault="00202EA6" w:rsidP="008175A6">
            <w:pPr>
              <w:jc w:val="center"/>
            </w:pPr>
          </w:p>
          <w:p w:rsidR="00202EA6" w:rsidRDefault="00202EA6" w:rsidP="008175A6">
            <w:pPr>
              <w:jc w:val="center"/>
            </w:pPr>
            <w:r>
              <w:t>8 лет</w:t>
            </w:r>
          </w:p>
          <w:p w:rsidR="00202EA6" w:rsidRDefault="00202EA6" w:rsidP="008175A6">
            <w:pPr>
              <w:jc w:val="center"/>
            </w:pPr>
          </w:p>
          <w:p w:rsidR="00202EA6" w:rsidRDefault="00202EA6" w:rsidP="008175A6">
            <w:pPr>
              <w:jc w:val="center"/>
            </w:pPr>
          </w:p>
          <w:p w:rsidR="00202EA6" w:rsidRDefault="00202EA6" w:rsidP="008175A6">
            <w:pPr>
              <w:jc w:val="center"/>
            </w:pPr>
            <w:r>
              <w:t>10 лет</w:t>
            </w:r>
          </w:p>
          <w:p w:rsidR="00202EA6" w:rsidRDefault="00202EA6" w:rsidP="008175A6">
            <w:pPr>
              <w:jc w:val="center"/>
            </w:pPr>
          </w:p>
          <w:p w:rsidR="00202EA6" w:rsidRDefault="00202EA6" w:rsidP="008175A6">
            <w:pPr>
              <w:jc w:val="center"/>
            </w:pPr>
            <w:r>
              <w:t>1 год</w:t>
            </w:r>
          </w:p>
          <w:p w:rsidR="00202EA6" w:rsidRDefault="00202EA6" w:rsidP="008175A6">
            <w:pPr>
              <w:jc w:val="center"/>
            </w:pPr>
          </w:p>
          <w:p w:rsidR="00202EA6" w:rsidRDefault="00202EA6" w:rsidP="008175A6">
            <w:pPr>
              <w:jc w:val="center"/>
            </w:pPr>
          </w:p>
          <w:p w:rsidR="00202EA6" w:rsidRDefault="00202EA6" w:rsidP="008175A6">
            <w:pPr>
              <w:jc w:val="center"/>
            </w:pPr>
            <w:r>
              <w:t>4 года</w:t>
            </w:r>
          </w:p>
          <w:p w:rsidR="00202EA6" w:rsidRDefault="00202EA6" w:rsidP="008175A6">
            <w:pPr>
              <w:jc w:val="center"/>
            </w:pPr>
          </w:p>
          <w:p w:rsidR="00202EA6" w:rsidRDefault="00202EA6" w:rsidP="008175A6">
            <w:pPr>
              <w:jc w:val="center"/>
            </w:pPr>
          </w:p>
          <w:p w:rsidR="00202EA6" w:rsidRPr="00D8606E" w:rsidRDefault="00202EA6" w:rsidP="008175A6">
            <w:pPr>
              <w:jc w:val="center"/>
            </w:pPr>
            <w:r>
              <w:t>29 лет</w:t>
            </w:r>
          </w:p>
        </w:tc>
      </w:tr>
    </w:tbl>
    <w:p w:rsidR="006252C2" w:rsidRPr="00D8606E" w:rsidRDefault="006252C2" w:rsidP="006252C2"/>
    <w:p w:rsidR="006252C2" w:rsidRPr="00D8606E" w:rsidRDefault="006252C2" w:rsidP="006252C2">
      <w:pPr>
        <w:rPr>
          <w:b/>
        </w:rPr>
      </w:pPr>
      <w:r w:rsidRPr="00D8606E">
        <w:rPr>
          <w:b/>
          <w:lang w:val="en-US"/>
        </w:rPr>
        <w:t>II</w:t>
      </w:r>
      <w:r w:rsidRPr="00D8606E">
        <w:rPr>
          <w:b/>
        </w:rPr>
        <w:t>. Сущностные характеристики опыта.</w:t>
      </w:r>
    </w:p>
    <w:tbl>
      <w:tblPr>
        <w:tblStyle w:val="a3"/>
        <w:tblW w:w="9370" w:type="dxa"/>
        <w:tblLook w:val="01E0" w:firstRow="1" w:lastRow="1" w:firstColumn="1" w:lastColumn="1" w:noHBand="0" w:noVBand="0"/>
      </w:tblPr>
      <w:tblGrid>
        <w:gridCol w:w="4248"/>
        <w:gridCol w:w="5122"/>
      </w:tblGrid>
      <w:tr w:rsidR="006252C2" w:rsidRPr="00D8606E" w:rsidTr="00B259A1">
        <w:trPr>
          <w:trHeight w:val="141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Pr="00D8606E" w:rsidRDefault="006252C2">
            <w:r w:rsidRPr="00D8606E">
              <w:rPr>
                <w:b/>
              </w:rPr>
              <w:t>1. Тема инновационного педагогического опыта</w:t>
            </w:r>
            <w:r w:rsidRPr="00D8606E">
              <w:t xml:space="preserve"> (ИПО)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2" w:rsidRPr="00D8606E" w:rsidRDefault="00D8606E">
            <w:r>
              <w:t>Современный психолого-педагогический инструментарий как средство коррекции и компенсации развития детей с ОВЗ</w:t>
            </w:r>
          </w:p>
        </w:tc>
      </w:tr>
      <w:tr w:rsidR="006252C2" w:rsidRPr="00D8606E" w:rsidTr="00B259A1">
        <w:trPr>
          <w:trHeight w:val="160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Pr="00D8606E" w:rsidRDefault="006252C2">
            <w:r w:rsidRPr="00D8606E">
              <w:rPr>
                <w:b/>
              </w:rPr>
              <w:t>2. Источники изменений</w:t>
            </w:r>
            <w:r w:rsidRPr="00D8606E">
              <w:t xml:space="preserve"> (противоречия, новые средства обучения, новые условия образовательной деятельности и др.)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F6C" w:rsidRDefault="00885F6C" w:rsidP="00885F6C">
            <w:pPr>
              <w:shd w:val="clear" w:color="auto" w:fill="FFFFFF"/>
              <w:spacing w:line="290" w:lineRule="atLeast"/>
              <w:ind w:firstLine="540"/>
              <w:jc w:val="both"/>
              <w:rPr>
                <w:rFonts w:ascii="Arial" w:hAnsi="Arial" w:cs="Arial"/>
                <w:color w:val="333333"/>
              </w:rPr>
            </w:pPr>
            <w:r>
              <w:t xml:space="preserve">В соответствии Законом «Об образовании в Российской Федерации» №273 от 29.12.2012г. </w:t>
            </w:r>
            <w:r w:rsidRPr="00885F6C">
              <w:t>общее образование обучающихся с ОВЗ осуществляется в организациях, осуществляющих образовательную деятельность по адаптированным основным общеобразовательным программам (АООП). В таких организациях создаются специальные условия для получения образования указанными обучающимися</w:t>
            </w:r>
            <w:bookmarkStart w:id="1" w:name="dst101040"/>
            <w:bookmarkEnd w:id="1"/>
            <w:r w:rsidRPr="00885F6C">
              <w:t xml:space="preserve">. Под специальными условиями для получения образования обучающимися с ОВЗ в настоящем Федеральном законе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</w:t>
            </w:r>
            <w:r w:rsidRPr="00885F6C">
              <w:lastRenderedPageBreak/>
              <w:t>специальных учебников, учебных пос</w:t>
            </w:r>
            <w:r>
              <w:t xml:space="preserve">обий и дидактических материалов. </w:t>
            </w:r>
          </w:p>
          <w:p w:rsidR="00885F6C" w:rsidRDefault="00885F6C" w:rsidP="00885F6C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Только удовлетворяя особые образовательные потребности ребенка с ограниченными возможностями здоровья, можно дать ему возможность получить образование, обеспечить полноценное участие в жизни общества, помочь в успешной социализации и эффективной самореализации в различных видах профессиональной и социальной деятельности. </w:t>
            </w:r>
          </w:p>
          <w:p w:rsidR="00885F6C" w:rsidRDefault="00885F6C" w:rsidP="00885F6C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>
              <w:t>Именно поэтому организация должна подготовить инструментарий для коррекции и компенсации развития детей с ОВЗ.</w:t>
            </w:r>
          </w:p>
          <w:p w:rsidR="00CE2D66" w:rsidRDefault="00CE2D66" w:rsidP="00796026">
            <w:pPr>
              <w:pStyle w:val="a6"/>
              <w:spacing w:before="0" w:beforeAutospacing="0" w:after="0" w:afterAutospacing="0"/>
              <w:jc w:val="both"/>
            </w:pPr>
            <w:r w:rsidRPr="009C3E7C">
              <w:t>Указ Президента «О национальных целях и стратегических задачах развития Российской Фе</w:t>
            </w:r>
            <w:r>
              <w:t>дерации на период до 2024 года» ставит задачу создания современной и безопасной</w:t>
            </w:r>
            <w:r w:rsidRPr="005C70B8">
              <w:t xml:space="preserve"> </w:t>
            </w:r>
            <w:r w:rsidRPr="00CE2D66">
              <w:t xml:space="preserve">цифровой образовательной среды, </w:t>
            </w:r>
            <w:r w:rsidRPr="009C3E7C">
              <w:t>которая обеспечит высокое качество и доступность образования всех видов и уровней</w:t>
            </w:r>
            <w:r>
              <w:t xml:space="preserve">. В связи </w:t>
            </w:r>
            <w:r w:rsidR="008B4327">
              <w:t>с этим документом</w:t>
            </w:r>
            <w:r>
              <w:t xml:space="preserve"> организации необходимо ввести цифровые методы организации </w:t>
            </w:r>
            <w:proofErr w:type="spellStart"/>
            <w:r>
              <w:t>воспитательно</w:t>
            </w:r>
            <w:proofErr w:type="spellEnd"/>
            <w:r>
              <w:t>-образовательного процесса в ДОО.</w:t>
            </w:r>
          </w:p>
          <w:p w:rsidR="00536BAF" w:rsidRDefault="00536BAF" w:rsidP="00796026">
            <w:pPr>
              <w:jc w:val="both"/>
            </w:pPr>
            <w:r>
              <w:t>Психолого-педагогический инструментарий для коррекции и компенсации детей с ОВЗ позволит:</w:t>
            </w:r>
          </w:p>
          <w:p w:rsidR="00536BAF" w:rsidRDefault="00536BAF" w:rsidP="00796026">
            <w:pPr>
              <w:jc w:val="both"/>
            </w:pPr>
            <w:r>
              <w:t xml:space="preserve">- повысить </w:t>
            </w:r>
            <w:r w:rsidR="002264BC">
              <w:t>компетентность</w:t>
            </w:r>
            <w:r>
              <w:t xml:space="preserve"> родителей по воспитанию и образованию детей с ОВЗ,</w:t>
            </w:r>
          </w:p>
          <w:p w:rsidR="00536BAF" w:rsidRDefault="00536BAF" w:rsidP="00796026">
            <w:pPr>
              <w:jc w:val="both"/>
            </w:pPr>
            <w:r>
              <w:t xml:space="preserve"> - </w:t>
            </w:r>
            <w:r w:rsidR="002264BC">
              <w:t>усовершенствовать методы диагностики</w:t>
            </w:r>
            <w:r>
              <w:t xml:space="preserve"> детей с ОВЗ по каждому направлению</w:t>
            </w:r>
            <w:r w:rsidR="002264BC">
              <w:t xml:space="preserve"> специалистов</w:t>
            </w:r>
            <w:r>
              <w:t xml:space="preserve"> (воспитатель, учитель-дефектолог, учитель-логопед, педагог-психолог),</w:t>
            </w:r>
          </w:p>
          <w:p w:rsidR="006252C2" w:rsidRPr="00D8606E" w:rsidRDefault="00536BAF" w:rsidP="00796026">
            <w:pPr>
              <w:jc w:val="both"/>
            </w:pPr>
            <w:r>
              <w:t>- повысить квалификацию педагогов по психолого-педагогическому сопровождению детей с ОВЗ.</w:t>
            </w:r>
          </w:p>
        </w:tc>
      </w:tr>
      <w:tr w:rsidR="00F37824" w:rsidRPr="00D8606E" w:rsidTr="00B259A1">
        <w:trPr>
          <w:trHeight w:val="160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24" w:rsidRPr="00D8606E" w:rsidRDefault="00F37824" w:rsidP="00F37824">
            <w:r w:rsidRPr="00D8606E">
              <w:rPr>
                <w:b/>
              </w:rPr>
              <w:lastRenderedPageBreak/>
              <w:t>3. Идея изменений</w:t>
            </w:r>
            <w:r w:rsidRPr="00D8606E">
              <w:t xml:space="preserve"> </w:t>
            </w:r>
          </w:p>
          <w:p w:rsidR="00F37824" w:rsidRPr="00D8606E" w:rsidRDefault="00F37824" w:rsidP="00F37824">
            <w:pPr>
              <w:rPr>
                <w:b/>
              </w:rPr>
            </w:pPr>
            <w:r w:rsidRPr="00D8606E">
              <w:t>(в чем сущность ИПО: в использовании образовательных, информационно-коммуникационных или других технологий, в изменении содержания образования, организации учебного или воспитательного процесса, др.)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A1" w:rsidRPr="00B259A1" w:rsidRDefault="00F37824" w:rsidP="00B259A1">
            <w:pPr>
              <w:spacing w:line="290" w:lineRule="atLeast"/>
              <w:jc w:val="both"/>
              <w:rPr>
                <w:b/>
                <w:bCs/>
              </w:rPr>
            </w:pPr>
            <w:r>
              <w:t xml:space="preserve">Идея </w:t>
            </w:r>
            <w:r w:rsidR="00B259A1">
              <w:t>изменений</w:t>
            </w:r>
            <w:r>
              <w:t xml:space="preserve"> заключается в создании специальных (адаптивных) образовательных условий для детей с ОВЗ (нарушениями опорно-двигательного аппарата), предусматривающих разработку АООП и СИПР (</w:t>
            </w:r>
            <w:r w:rsidR="00B259A1">
              <w:t xml:space="preserve">специальная индивидуальная программа развития) в соответствии с Законом «Об образовании РФ» и Порядка организации и осуществления </w:t>
            </w:r>
            <w:r w:rsidR="00B259A1" w:rsidRPr="00B259A1">
              <w:rPr>
                <w:bCs/>
              </w:rPr>
              <w:t>образовательной деятельности по основным общеобразовательным программам - образовательным про</w:t>
            </w:r>
            <w:r w:rsidR="00B259A1">
              <w:rPr>
                <w:bCs/>
              </w:rPr>
              <w:t>граммам дошкольного образования.</w:t>
            </w:r>
          </w:p>
          <w:p w:rsidR="00F37824" w:rsidRDefault="00B259A1" w:rsidP="00796026">
            <w:pPr>
              <w:shd w:val="clear" w:color="auto" w:fill="FFFFFF"/>
              <w:spacing w:line="290" w:lineRule="atLeast"/>
              <w:jc w:val="both"/>
            </w:pPr>
            <w:r>
              <w:t xml:space="preserve">Психолого-педагогический инструментарий для работы с детьми с ОВЗ включает в </w:t>
            </w:r>
            <w:r w:rsidR="008B4327">
              <w:t xml:space="preserve">себя: </w:t>
            </w:r>
            <w:r w:rsidR="008B4327">
              <w:lastRenderedPageBreak/>
              <w:t>использование</w:t>
            </w:r>
            <w:r w:rsidRPr="00B259A1">
              <w:t xml:space="preserve"> педагогами инновационных технологий и методов</w:t>
            </w:r>
            <w:r>
              <w:t xml:space="preserve"> (</w:t>
            </w:r>
            <w:proofErr w:type="spellStart"/>
            <w:r>
              <w:t>Монтессори</w:t>
            </w:r>
            <w:proofErr w:type="spellEnd"/>
            <w:r>
              <w:t xml:space="preserve"> </w:t>
            </w:r>
            <w:r w:rsidR="00253B35">
              <w:t>терапия</w:t>
            </w:r>
            <w:r>
              <w:t xml:space="preserve">, </w:t>
            </w:r>
            <w:r w:rsidR="003D4FCE">
              <w:t xml:space="preserve">методы </w:t>
            </w:r>
            <w:proofErr w:type="spellStart"/>
            <w:r w:rsidR="003D4FCE">
              <w:t>э</w:t>
            </w:r>
            <w:r w:rsidR="00F54BAF">
              <w:t>рго</w:t>
            </w:r>
            <w:r w:rsidR="002264BC">
              <w:t>терапии</w:t>
            </w:r>
            <w:proofErr w:type="spellEnd"/>
            <w:r w:rsidR="002264BC">
              <w:t xml:space="preserve">, тренажёр мозжечковой стимуляции </w:t>
            </w:r>
            <w:proofErr w:type="spellStart"/>
            <w:r w:rsidR="002264BC">
              <w:t>Б</w:t>
            </w:r>
            <w:r w:rsidR="003D4FCE">
              <w:t>еламетрикс</w:t>
            </w:r>
            <w:proofErr w:type="spellEnd"/>
            <w:r w:rsidR="003D4FCE">
              <w:t xml:space="preserve">, </w:t>
            </w:r>
            <w:r w:rsidR="00796026">
              <w:t xml:space="preserve">сенсорно-интегративная терапия с применением Тренажёра Гросса, мультимедийные технологии, </w:t>
            </w:r>
            <w:r w:rsidR="003D4FCE">
              <w:t xml:space="preserve">приёмы сенсорной </w:t>
            </w:r>
            <w:r w:rsidR="0020486D">
              <w:t xml:space="preserve">интеграции, </w:t>
            </w:r>
            <w:r w:rsidR="00A73E6A">
              <w:t>мультисенсорная среда (</w:t>
            </w:r>
            <w:r w:rsidR="00796026">
              <w:t>оборудование сенсорной</w:t>
            </w:r>
            <w:r w:rsidR="00A73E6A">
              <w:t xml:space="preserve"> к</w:t>
            </w:r>
            <w:r w:rsidR="00796026">
              <w:t>омнаты</w:t>
            </w:r>
            <w:r w:rsidR="00A73E6A">
              <w:t xml:space="preserve">), </w:t>
            </w:r>
            <w:r w:rsidR="006E022E">
              <w:t xml:space="preserve">оснащение специальным оборудованием </w:t>
            </w:r>
            <w:r w:rsidR="00536BAF">
              <w:t>РППС групп и кабинетов в зависимости от особенностей детей с ОВЗ.</w:t>
            </w:r>
          </w:p>
        </w:tc>
      </w:tr>
      <w:tr w:rsidR="006252C2" w:rsidRPr="00D8606E" w:rsidTr="00B259A1">
        <w:trPr>
          <w:trHeight w:val="1793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Pr="00D8606E" w:rsidRDefault="006252C2">
            <w:pPr>
              <w:rPr>
                <w:b/>
              </w:rPr>
            </w:pPr>
            <w:r w:rsidRPr="00D8606E">
              <w:rPr>
                <w:b/>
              </w:rPr>
              <w:lastRenderedPageBreak/>
              <w:t>4. Концепция изменений</w:t>
            </w:r>
          </w:p>
          <w:p w:rsidR="006252C2" w:rsidRPr="00D8606E" w:rsidRDefault="002C5994">
            <w:r w:rsidRPr="00D8606E">
              <w:t>(способы, их преимущества</w:t>
            </w:r>
            <w:r w:rsidR="006252C2" w:rsidRPr="00D8606E">
              <w:t xml:space="preserve"> перед аналогами и новизна</w:t>
            </w:r>
            <w:r w:rsidR="00674EC5" w:rsidRPr="00D8606E">
              <w:t>,</w:t>
            </w:r>
            <w:r w:rsidR="006252C2" w:rsidRPr="00D8606E">
              <w:t xml:space="preserve"> ограничения, трудоемкость, риски)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76A" w:rsidRDefault="00351743" w:rsidP="00351743">
            <w:pPr>
              <w:jc w:val="both"/>
              <w:rPr>
                <w:bCs/>
              </w:rPr>
            </w:pPr>
            <w:r>
              <w:rPr>
                <w:bCs/>
              </w:rPr>
              <w:t xml:space="preserve">Для коррекции и компенсации отклоняющегося развития у детей с ОВЗ необходим специальный инструментарий, который расширит требования ФГОС ДО, сделает их доступными для полноценной социализации. </w:t>
            </w:r>
          </w:p>
          <w:p w:rsidR="00351743" w:rsidRDefault="00351743" w:rsidP="00631718">
            <w:pPr>
              <w:rPr>
                <w:bCs/>
              </w:rPr>
            </w:pPr>
          </w:p>
          <w:p w:rsidR="00631718" w:rsidRPr="0015736D" w:rsidRDefault="00631718" w:rsidP="00631718">
            <w:pPr>
              <w:rPr>
                <w:bCs/>
              </w:rPr>
            </w:pPr>
            <w:r w:rsidRPr="00BF45CB">
              <w:rPr>
                <w:b/>
                <w:bCs/>
              </w:rPr>
              <w:t>Теоретико-методологическую основу</w:t>
            </w:r>
            <w:r w:rsidRPr="0015736D">
              <w:rPr>
                <w:bCs/>
              </w:rPr>
              <w:t xml:space="preserve"> нашего исследования составили следующие </w:t>
            </w:r>
            <w:r w:rsidRPr="00BF45CB">
              <w:rPr>
                <w:b/>
                <w:bCs/>
              </w:rPr>
              <w:t>концепции:</w:t>
            </w:r>
          </w:p>
          <w:p w:rsidR="002E676A" w:rsidRPr="002E676A" w:rsidRDefault="0015736D" w:rsidP="002E676A">
            <w:pPr>
              <w:jc w:val="both"/>
            </w:pPr>
            <w:r w:rsidRPr="0015736D">
              <w:rPr>
                <w:bCs/>
              </w:rPr>
              <w:t>т</w:t>
            </w:r>
            <w:r w:rsidR="00AF012F" w:rsidRPr="0015736D">
              <w:rPr>
                <w:bCs/>
              </w:rPr>
              <w:t xml:space="preserve">еоретические положения концепции </w:t>
            </w:r>
            <w:r w:rsidR="00AF012F" w:rsidRPr="002E676A">
              <w:t>сенсорной организации работы головного мозга (</w:t>
            </w:r>
            <w:proofErr w:type="spellStart"/>
            <w:r w:rsidR="00253B35" w:rsidRPr="002E676A">
              <w:t>Э.Джин</w:t>
            </w:r>
            <w:proofErr w:type="spellEnd"/>
            <w:r w:rsidRPr="002E676A">
              <w:t xml:space="preserve"> </w:t>
            </w:r>
            <w:r w:rsidR="00AF012F" w:rsidRPr="002E676A">
              <w:t>Айрес</w:t>
            </w:r>
            <w:r w:rsidRPr="002E676A">
              <w:t xml:space="preserve">) </w:t>
            </w:r>
            <w:r w:rsidR="002E676A" w:rsidRPr="002E676A">
              <w:t>основаны на возможности мозга ребенка интегрировать сенсорную информацию в соответствии с требованиями окружающей действительности, который является необходимым условием для адекватности его поведения и эффективн</w:t>
            </w:r>
            <w:r w:rsidR="002E676A">
              <w:t>ости его развития и образования,</w:t>
            </w:r>
          </w:p>
          <w:p w:rsidR="0000227C" w:rsidRPr="002E676A" w:rsidRDefault="00AF012F" w:rsidP="002E676A">
            <w:pPr>
              <w:jc w:val="both"/>
            </w:pPr>
            <w:r w:rsidRPr="002E676A">
              <w:t>концепция нарушения переработки мозгом слуховой информации (</w:t>
            </w:r>
            <w:proofErr w:type="spellStart"/>
            <w:r w:rsidRPr="002E676A">
              <w:t>Central</w:t>
            </w:r>
            <w:proofErr w:type="spellEnd"/>
            <w:r w:rsidRPr="002E676A">
              <w:t xml:space="preserve"> </w:t>
            </w:r>
            <w:proofErr w:type="spellStart"/>
            <w:r w:rsidRPr="002E676A">
              <w:t>Auditory</w:t>
            </w:r>
            <w:proofErr w:type="spellEnd"/>
            <w:r w:rsidRPr="002E676A">
              <w:t xml:space="preserve"> </w:t>
            </w:r>
            <w:proofErr w:type="spellStart"/>
            <w:r w:rsidRPr="002E676A">
              <w:t>Processing</w:t>
            </w:r>
            <w:proofErr w:type="spellEnd"/>
            <w:r w:rsidRPr="002E676A">
              <w:t xml:space="preserve"> </w:t>
            </w:r>
            <w:proofErr w:type="spellStart"/>
            <w:r w:rsidRPr="002E676A">
              <w:t>Disorder</w:t>
            </w:r>
            <w:proofErr w:type="spellEnd"/>
            <w:r w:rsidRPr="002E676A">
              <w:t xml:space="preserve"> - CAPD); - концепция нарушения развития координации движений (</w:t>
            </w:r>
            <w:proofErr w:type="spellStart"/>
            <w:r w:rsidRPr="002E676A">
              <w:t>Developmental</w:t>
            </w:r>
            <w:proofErr w:type="spellEnd"/>
            <w:r w:rsidRPr="002E676A">
              <w:t xml:space="preserve"> </w:t>
            </w:r>
            <w:proofErr w:type="spellStart"/>
            <w:r w:rsidRPr="002E676A">
              <w:t>coor</w:t>
            </w:r>
            <w:r w:rsidR="0015736D" w:rsidRPr="002E676A">
              <w:t>dination</w:t>
            </w:r>
            <w:proofErr w:type="spellEnd"/>
            <w:r w:rsidR="0015736D" w:rsidRPr="002E676A">
              <w:t xml:space="preserve"> </w:t>
            </w:r>
            <w:proofErr w:type="spellStart"/>
            <w:r w:rsidR="0015736D" w:rsidRPr="002E676A">
              <w:t>disorder</w:t>
            </w:r>
            <w:proofErr w:type="spellEnd"/>
            <w:r w:rsidR="0015736D" w:rsidRPr="002E676A">
              <w:t xml:space="preserve"> - DCD); </w:t>
            </w:r>
            <w:r w:rsidRPr="002E676A">
              <w:t>- концепция невербального расстройства обучения</w:t>
            </w:r>
            <w:r w:rsidR="0015736D" w:rsidRPr="002E676A">
              <w:t>;</w:t>
            </w:r>
          </w:p>
          <w:p w:rsidR="002E676A" w:rsidRDefault="00253B35" w:rsidP="002E676A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2E676A">
              <w:t xml:space="preserve">- концепция Теодор </w:t>
            </w:r>
            <w:proofErr w:type="spellStart"/>
            <w:r w:rsidRPr="002E676A">
              <w:t>Розак</w:t>
            </w:r>
            <w:proofErr w:type="spellEnd"/>
            <w:r w:rsidRPr="002E676A">
              <w:t xml:space="preserve"> считается изобретателем этого определения в своей книге 1992 года «Глас земли» (</w:t>
            </w:r>
            <w:proofErr w:type="spellStart"/>
            <w:r w:rsidRPr="002E676A">
              <w:t>The</w:t>
            </w:r>
            <w:proofErr w:type="spellEnd"/>
            <w:r w:rsidRPr="002E676A">
              <w:t xml:space="preserve"> </w:t>
            </w:r>
            <w:proofErr w:type="spellStart"/>
            <w:r w:rsidRPr="002E676A">
              <w:t>Voice</w:t>
            </w:r>
            <w:proofErr w:type="spellEnd"/>
            <w:r w:rsidRPr="002E676A">
              <w:t xml:space="preserve"> </w:t>
            </w:r>
            <w:proofErr w:type="spellStart"/>
            <w:r w:rsidRPr="002E676A">
              <w:t>of</w:t>
            </w:r>
            <w:proofErr w:type="spellEnd"/>
            <w:r w:rsidRPr="002E676A">
              <w:t xml:space="preserve"> </w:t>
            </w:r>
            <w:proofErr w:type="spellStart"/>
            <w:r w:rsidRPr="002E676A">
              <w:t>the</w:t>
            </w:r>
            <w:proofErr w:type="spellEnd"/>
            <w:r w:rsidRPr="002E676A">
              <w:t xml:space="preserve"> </w:t>
            </w:r>
            <w:proofErr w:type="spellStart"/>
            <w:r w:rsidRPr="002E676A">
              <w:t>Earth</w:t>
            </w:r>
            <w:proofErr w:type="spellEnd"/>
            <w:r w:rsidRPr="002E676A">
              <w:t xml:space="preserve">) – термин </w:t>
            </w:r>
            <w:proofErr w:type="spellStart"/>
            <w:r w:rsidRPr="002E676A">
              <w:t>экотерапия</w:t>
            </w:r>
            <w:proofErr w:type="spellEnd"/>
            <w:r w:rsidR="00BF45CB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;</w:t>
            </w:r>
          </w:p>
          <w:p w:rsidR="00BF45CB" w:rsidRDefault="00BF45CB" w:rsidP="002E676A">
            <w:pPr>
              <w:jc w:val="both"/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- </w:t>
            </w:r>
            <w:r>
              <w:t>м</w:t>
            </w:r>
            <w:r w:rsidRPr="00BF45CB">
              <w:t xml:space="preserve">етодики определения уровней развития детей с ОВЗ и детей-инвалидов: </w:t>
            </w:r>
            <w:proofErr w:type="spellStart"/>
            <w:proofErr w:type="gramStart"/>
            <w:r w:rsidRPr="00BF45CB">
              <w:t>Н.Я.,Семаго</w:t>
            </w:r>
            <w:proofErr w:type="spellEnd"/>
            <w:proofErr w:type="gramEnd"/>
            <w:r w:rsidRPr="00BF45CB">
              <w:t xml:space="preserve">, </w:t>
            </w:r>
            <w:proofErr w:type="spellStart"/>
            <w:r w:rsidRPr="00BF45CB">
              <w:t>М.М.Семаго</w:t>
            </w:r>
            <w:proofErr w:type="spellEnd"/>
            <w:r w:rsidRPr="00BF45CB">
              <w:t xml:space="preserve"> «Проблемные дети: основы диагностической и коррекционной работы психолога», Зарина А. "Карта развития р</w:t>
            </w:r>
            <w:r w:rsidR="00265926">
              <w:t>ебенка с проблемами в развитии";</w:t>
            </w:r>
          </w:p>
          <w:p w:rsidR="00265926" w:rsidRDefault="00265926" w:rsidP="002E676A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t xml:space="preserve">- </w:t>
            </w:r>
            <w:r w:rsidRPr="00265926">
              <w:t>концепция</w:t>
            </w:r>
            <w:r>
              <w:t xml:space="preserve"> </w:t>
            </w:r>
            <w:r w:rsidR="00351743">
              <w:t>развития и восстановления</w:t>
            </w:r>
            <w:r w:rsidRPr="00265926">
              <w:t xml:space="preserve"> активности </w:t>
            </w:r>
            <w:r w:rsidR="00351743">
              <w:t>детей</w:t>
            </w:r>
            <w:r w:rsidRPr="00265926">
              <w:t>, которые в результате болезни или травмы потеряли способность двигаться, координировать движения или заниматься повседневными делами</w:t>
            </w:r>
            <w:r>
              <w:t xml:space="preserve"> (</w:t>
            </w:r>
            <w:proofErr w:type="spellStart"/>
            <w:r>
              <w:t>эрготерапия</w:t>
            </w:r>
            <w:proofErr w:type="spellEnd"/>
            <w:r>
              <w:t>)</w:t>
            </w:r>
          </w:p>
          <w:p w:rsidR="00BF45CB" w:rsidRPr="00BF45CB" w:rsidRDefault="00BF45CB" w:rsidP="00BF45CB">
            <w:pPr>
              <w:jc w:val="both"/>
            </w:pPr>
            <w:r w:rsidRPr="00BF45CB">
              <w:rPr>
                <w:b/>
              </w:rPr>
              <w:lastRenderedPageBreak/>
              <w:t>Новизна проекта</w:t>
            </w:r>
            <w:r w:rsidRPr="00BF45CB">
              <w:t xml:space="preserve"> состоит и в том, что система работы по данному направлению открывает перед педагогами </w:t>
            </w:r>
            <w:r w:rsidR="00B71624">
              <w:t>новые возможности</w:t>
            </w:r>
            <w:r w:rsidRPr="00BF45CB">
              <w:t xml:space="preserve"> для инновационной деятельности </w:t>
            </w:r>
            <w:r w:rsidR="00A44BE4">
              <w:t xml:space="preserve">в </w:t>
            </w:r>
            <w:r w:rsidR="00A44BE4" w:rsidRPr="00BF45CB">
              <w:t>коррекционном</w:t>
            </w:r>
            <w:r w:rsidR="00B71624">
              <w:t xml:space="preserve"> </w:t>
            </w:r>
            <w:r w:rsidR="00A44BE4">
              <w:t>обучении</w:t>
            </w:r>
            <w:r w:rsidRPr="00BF45CB">
              <w:t xml:space="preserve"> и воспитания детей с ОВЗ</w:t>
            </w:r>
          </w:p>
          <w:p w:rsidR="002E676A" w:rsidRPr="00BF45CB" w:rsidRDefault="002E676A" w:rsidP="002E676A">
            <w:pPr>
              <w:jc w:val="both"/>
              <w:rPr>
                <w:b/>
              </w:rPr>
            </w:pPr>
            <w:r w:rsidRPr="00BF45CB">
              <w:rPr>
                <w:b/>
              </w:rPr>
              <w:t>Трудоемкость:</w:t>
            </w:r>
          </w:p>
          <w:p w:rsidR="002E676A" w:rsidRPr="002E676A" w:rsidRDefault="002E676A" w:rsidP="002E676A">
            <w:pPr>
              <w:jc w:val="both"/>
            </w:pPr>
            <w:r w:rsidRPr="002E676A">
              <w:t xml:space="preserve">- </w:t>
            </w:r>
            <w:r>
              <w:t>повышение</w:t>
            </w:r>
            <w:r w:rsidRPr="002E676A">
              <w:t xml:space="preserve"> квалификации педагогов ДОО, </w:t>
            </w:r>
            <w:r w:rsidR="00A44BE4">
              <w:t>совершенствование</w:t>
            </w:r>
            <w:r w:rsidRPr="002E676A">
              <w:t xml:space="preserve"> адаптивного развивающего простра</w:t>
            </w:r>
            <w:r>
              <w:t xml:space="preserve">нства, </w:t>
            </w:r>
            <w:r w:rsidR="00A44BE4">
              <w:t>расширение</w:t>
            </w:r>
            <w:r>
              <w:t xml:space="preserve"> доступной среды, п</w:t>
            </w:r>
            <w:r w:rsidRPr="002E676A">
              <w:t>рограммно-методическое обеспечение.</w:t>
            </w:r>
          </w:p>
          <w:p w:rsidR="002E676A" w:rsidRPr="00BF45CB" w:rsidRDefault="002E676A" w:rsidP="002E676A">
            <w:pPr>
              <w:jc w:val="both"/>
              <w:rPr>
                <w:b/>
              </w:rPr>
            </w:pPr>
            <w:r w:rsidRPr="00BF45CB">
              <w:rPr>
                <w:b/>
              </w:rPr>
              <w:t>Риски:</w:t>
            </w:r>
          </w:p>
          <w:p w:rsidR="00B71624" w:rsidRDefault="002E676A" w:rsidP="002E676A">
            <w:pPr>
              <w:jc w:val="both"/>
            </w:pPr>
            <w:r>
              <w:t xml:space="preserve">- </w:t>
            </w:r>
            <w:r w:rsidR="00B71624">
              <w:rPr>
                <w:rFonts w:eastAsia="Calibri"/>
                <w:lang w:eastAsia="en-US"/>
              </w:rPr>
              <w:t>о</w:t>
            </w:r>
            <w:r w:rsidR="00B71624" w:rsidRPr="00B71624">
              <w:rPr>
                <w:rFonts w:eastAsia="Calibri"/>
                <w:lang w:eastAsia="en-US"/>
              </w:rPr>
              <w:t>тсутствие возможности модернизации материально-технической базы и предметно-развивающей среды ДОУ</w:t>
            </w:r>
            <w:r w:rsidR="00B71624">
              <w:t xml:space="preserve"> </w:t>
            </w:r>
          </w:p>
          <w:p w:rsidR="0015736D" w:rsidRPr="00D8606E" w:rsidRDefault="00BF45CB" w:rsidP="002E676A">
            <w:pPr>
              <w:jc w:val="both"/>
            </w:pPr>
            <w:r>
              <w:t>-</w:t>
            </w:r>
            <w:r w:rsidR="00265926">
              <w:t xml:space="preserve"> </w:t>
            </w:r>
            <w:r w:rsidR="002E676A">
              <w:t>з</w:t>
            </w:r>
            <w:r w:rsidR="002E676A" w:rsidRPr="002E676A">
              <w:t>агруженность образовательно-воспитательного процесса.</w:t>
            </w:r>
          </w:p>
        </w:tc>
      </w:tr>
      <w:tr w:rsidR="006252C2" w:rsidRPr="00D8606E" w:rsidTr="00B259A1">
        <w:trPr>
          <w:trHeight w:val="55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Pr="00D8606E" w:rsidRDefault="006252C2">
            <w:pPr>
              <w:rPr>
                <w:b/>
              </w:rPr>
            </w:pPr>
            <w:r w:rsidRPr="00D8606E">
              <w:rPr>
                <w:b/>
              </w:rPr>
              <w:lastRenderedPageBreak/>
              <w:t xml:space="preserve">5. Условия реализации изменений </w:t>
            </w:r>
          </w:p>
          <w:p w:rsidR="006252C2" w:rsidRPr="00D8606E" w:rsidRDefault="006252C2">
            <w:r w:rsidRPr="00D8606E">
              <w:t>(включая личностно-профессиональные качества педагога и достигнутый им уровень профессионализма)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24" w:rsidRDefault="00A44BE4" w:rsidP="00A44BE4">
            <w:pPr>
              <w:pStyle w:val="a6"/>
              <w:shd w:val="clear" w:color="auto" w:fill="FFFFFF"/>
              <w:spacing w:before="0" w:beforeAutospacing="0" w:after="0" w:afterAutospacing="0"/>
              <w:ind w:firstLine="419"/>
              <w:jc w:val="both"/>
            </w:pPr>
            <w:proofErr w:type="spellStart"/>
            <w:r w:rsidRPr="004F3CD6">
              <w:rPr>
                <w:b/>
              </w:rPr>
              <w:t>Психолого</w:t>
            </w:r>
            <w:proofErr w:type="spellEnd"/>
            <w:r w:rsidRPr="004F3CD6">
              <w:rPr>
                <w:b/>
              </w:rPr>
              <w:t xml:space="preserve"> - педагогические условия</w:t>
            </w:r>
            <w:r>
              <w:t xml:space="preserve">: </w:t>
            </w:r>
            <w:r w:rsidR="004F3CD6" w:rsidRPr="004F3CD6">
              <w:t xml:space="preserve">создание </w:t>
            </w:r>
            <w:r w:rsidR="004F3CD6">
              <w:t>АООП</w:t>
            </w:r>
            <w:r w:rsidR="004F3CD6" w:rsidRPr="004F3CD6">
              <w:t xml:space="preserve"> для обеспечения образовательных потребностей детей</w:t>
            </w:r>
            <w:r w:rsidR="004F3CD6">
              <w:t xml:space="preserve"> с ОВЗ,</w:t>
            </w:r>
            <w:r w:rsidR="004F3CD6" w:rsidRPr="004F3CD6">
              <w:t xml:space="preserve"> </w:t>
            </w:r>
            <w:r w:rsidRPr="00A44BE4">
              <w:rPr>
                <w:color w:val="000000"/>
              </w:rPr>
              <w:t>модернизация содержания, использование новых методов и форм работы</w:t>
            </w:r>
            <w:r>
              <w:t>; разработка диагностического материала по работе с детьми с ОВЗ</w:t>
            </w:r>
            <w:r w:rsidR="004F3CD6">
              <w:t xml:space="preserve"> (оценка индивидуального развития детей), родителями и педагогами,</w:t>
            </w:r>
            <w:r w:rsidR="004F3CD6" w:rsidRPr="004F3CD6">
              <w:t xml:space="preserve"> вовлечение родителей в воспитательный процесс через организацию </w:t>
            </w:r>
            <w:r w:rsidR="004F3CD6">
              <w:t xml:space="preserve">индивидуальных и </w:t>
            </w:r>
            <w:r w:rsidR="004F3CD6" w:rsidRPr="004F3CD6">
              <w:t>групповых занятий</w:t>
            </w:r>
            <w:r w:rsidR="004F3CD6">
              <w:t>.</w:t>
            </w:r>
            <w:r w:rsidR="00A73E6A" w:rsidRPr="00A73E6A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  <w:p w:rsidR="00265926" w:rsidRDefault="004F3CD6" w:rsidP="00A44BE4">
            <w:pPr>
              <w:pStyle w:val="a6"/>
              <w:shd w:val="clear" w:color="auto" w:fill="FFFFFF"/>
              <w:spacing w:before="0" w:beforeAutospacing="0" w:after="0" w:afterAutospacing="0"/>
              <w:ind w:firstLine="419"/>
              <w:jc w:val="both"/>
            </w:pPr>
            <w:r w:rsidRPr="004F3CD6">
              <w:rPr>
                <w:b/>
                <w:color w:val="000000"/>
              </w:rPr>
              <w:t>Кадровые условия:</w:t>
            </w:r>
            <w:r>
              <w:rPr>
                <w:color w:val="000000"/>
              </w:rPr>
              <w:t xml:space="preserve"> </w:t>
            </w:r>
            <w:r w:rsidRPr="00A44BE4">
              <w:rPr>
                <w:color w:val="000000"/>
              </w:rPr>
              <w:t>повышение квалификации</w:t>
            </w:r>
            <w:r>
              <w:rPr>
                <w:color w:val="000000"/>
              </w:rPr>
              <w:t xml:space="preserve"> </w:t>
            </w:r>
            <w:r w:rsidRPr="00A44BE4">
              <w:rPr>
                <w:color w:val="000000"/>
              </w:rPr>
              <w:t>и профессиональной компетентности педагогов</w:t>
            </w:r>
            <w:r>
              <w:rPr>
                <w:color w:val="000000"/>
              </w:rPr>
              <w:t xml:space="preserve"> для работы с детьми с ОВЗ и родителей детей с ОВЗ</w:t>
            </w:r>
            <w:r w:rsidRPr="00A44BE4">
              <w:rPr>
                <w:color w:val="000000"/>
              </w:rPr>
              <w:t>;</w:t>
            </w:r>
          </w:p>
          <w:p w:rsidR="00B71624" w:rsidRPr="004F3CD6" w:rsidRDefault="004F3CD6" w:rsidP="008B4327">
            <w:pPr>
              <w:ind w:firstLine="456"/>
              <w:jc w:val="both"/>
              <w:rPr>
                <w:b/>
              </w:rPr>
            </w:pPr>
            <w:r w:rsidRPr="004F3CD6">
              <w:rPr>
                <w:b/>
              </w:rPr>
              <w:t xml:space="preserve">Материально-технические условия: </w:t>
            </w:r>
            <w:r w:rsidRPr="004F3CD6">
              <w:t xml:space="preserve">оснащение </w:t>
            </w:r>
            <w:r w:rsidR="00C05143">
              <w:t>техническим</w:t>
            </w:r>
            <w:r w:rsidR="0066390C">
              <w:t xml:space="preserve"> и специальным оборудованием</w:t>
            </w:r>
            <w:r w:rsidR="008B4327">
              <w:t xml:space="preserve"> для развития детей с ОВЗ.</w:t>
            </w:r>
          </w:p>
          <w:p w:rsidR="006252C2" w:rsidRPr="00D8606E" w:rsidRDefault="006252C2" w:rsidP="00BE214C"/>
        </w:tc>
      </w:tr>
      <w:tr w:rsidR="006252C2" w:rsidRPr="00D8606E" w:rsidTr="00B259A1">
        <w:trPr>
          <w:trHeight w:val="142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Pr="00D8606E" w:rsidRDefault="006252C2">
            <w:pPr>
              <w:rPr>
                <w:b/>
              </w:rPr>
            </w:pPr>
            <w:r w:rsidRPr="00D8606E">
              <w:rPr>
                <w:b/>
              </w:rPr>
              <w:t>6. Результат изменений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27" w:rsidRPr="00796026" w:rsidRDefault="008B4327" w:rsidP="008B4327">
            <w:pPr>
              <w:pStyle w:val="a7"/>
              <w:numPr>
                <w:ilvl w:val="0"/>
                <w:numId w:val="3"/>
              </w:numPr>
              <w:ind w:left="314"/>
            </w:pPr>
            <w:r w:rsidRPr="00796026">
              <w:t>разработка диагностического материала для детей с ОВЗ (с нарушениями опорно-двигательного аппарата)</w:t>
            </w:r>
          </w:p>
          <w:p w:rsidR="008B4327" w:rsidRPr="00796026" w:rsidRDefault="00796026" w:rsidP="008B4327">
            <w:pPr>
              <w:pStyle w:val="a7"/>
              <w:numPr>
                <w:ilvl w:val="0"/>
                <w:numId w:val="3"/>
              </w:numPr>
              <w:ind w:left="314"/>
            </w:pPr>
            <w:r>
              <w:t>разработка комплексов занятий и методических пособий для работы с детьми с ОВЗ</w:t>
            </w:r>
          </w:p>
          <w:p w:rsidR="008B4327" w:rsidRPr="00796026" w:rsidRDefault="008B4327" w:rsidP="008B4327">
            <w:pPr>
              <w:pStyle w:val="a7"/>
              <w:numPr>
                <w:ilvl w:val="0"/>
                <w:numId w:val="3"/>
              </w:numPr>
              <w:ind w:left="314"/>
            </w:pPr>
            <w:r w:rsidRPr="00796026">
              <w:t>профессиональный рост педагогов;</w:t>
            </w:r>
          </w:p>
          <w:p w:rsidR="008B4327" w:rsidRPr="00796026" w:rsidRDefault="008B4327" w:rsidP="008B4327">
            <w:pPr>
              <w:pStyle w:val="a7"/>
              <w:numPr>
                <w:ilvl w:val="0"/>
                <w:numId w:val="3"/>
              </w:numPr>
              <w:ind w:left="314"/>
            </w:pPr>
            <w:r w:rsidRPr="00796026">
              <w:t xml:space="preserve"> повышение педагогической компетентности родителей детей с ОВЗ;</w:t>
            </w:r>
          </w:p>
          <w:p w:rsidR="00AA0D34" w:rsidRDefault="008B4327" w:rsidP="008B4327">
            <w:pPr>
              <w:pStyle w:val="a7"/>
              <w:numPr>
                <w:ilvl w:val="0"/>
                <w:numId w:val="3"/>
              </w:numPr>
              <w:ind w:left="314"/>
            </w:pPr>
            <w:r w:rsidRPr="00796026">
              <w:t>повышение и</w:t>
            </w:r>
            <w:r w:rsidR="00C05143">
              <w:t>миджа ДОУ;</w:t>
            </w:r>
          </w:p>
          <w:p w:rsidR="00C05143" w:rsidRPr="00796026" w:rsidRDefault="00C05143" w:rsidP="008B4327">
            <w:pPr>
              <w:pStyle w:val="a7"/>
              <w:numPr>
                <w:ilvl w:val="0"/>
                <w:numId w:val="3"/>
              </w:numPr>
              <w:ind w:left="314"/>
            </w:pPr>
            <w:r>
              <w:t>р</w:t>
            </w:r>
            <w:r w:rsidRPr="00C05143">
              <w:t>аспространение опыта на различном уровне (от муниципального до федерального).</w:t>
            </w:r>
          </w:p>
        </w:tc>
      </w:tr>
      <w:tr w:rsidR="006252C2" w:rsidRPr="00D8606E" w:rsidTr="00B259A1">
        <w:trPr>
          <w:trHeight w:val="322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Pr="00D8606E" w:rsidRDefault="006252C2">
            <w:pPr>
              <w:rPr>
                <w:b/>
              </w:rPr>
            </w:pPr>
            <w:r w:rsidRPr="00D8606E">
              <w:rPr>
                <w:b/>
              </w:rPr>
              <w:lastRenderedPageBreak/>
              <w:t>7. Публикации о представленном инновационном педагогическом опыте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2" w:rsidRPr="00D8606E" w:rsidRDefault="006252C2"/>
        </w:tc>
      </w:tr>
    </w:tbl>
    <w:p w:rsidR="006252C2" w:rsidRPr="00D8606E" w:rsidRDefault="006252C2" w:rsidP="006252C2"/>
    <w:p w:rsidR="006252C2" w:rsidRPr="00D8606E" w:rsidRDefault="006252C2" w:rsidP="006252C2">
      <w:pPr>
        <w:rPr>
          <w:b/>
        </w:rPr>
      </w:pPr>
      <w:r w:rsidRPr="00D8606E">
        <w:rPr>
          <w:b/>
          <w:lang w:val="en-US"/>
        </w:rPr>
        <w:t>III</w:t>
      </w:r>
      <w:r w:rsidRPr="00D8606E">
        <w:rPr>
          <w:b/>
        </w:rPr>
        <w:t>. Описание инновационного опыта ОУ.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9345"/>
      </w:tblGrid>
      <w:tr w:rsidR="006252C2" w:rsidRPr="00D8606E" w:rsidTr="006252C2">
        <w:trPr>
          <w:trHeight w:val="6704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45" w:rsidRPr="00D8606E" w:rsidRDefault="00163745" w:rsidP="009E01F1">
            <w:pPr>
              <w:shd w:val="clear" w:color="auto" w:fill="FFFFFF"/>
              <w:tabs>
                <w:tab w:val="left" w:pos="284"/>
                <w:tab w:val="left" w:pos="4802"/>
              </w:tabs>
              <w:spacing w:before="22"/>
              <w:ind w:left="58"/>
            </w:pPr>
          </w:p>
        </w:tc>
      </w:tr>
    </w:tbl>
    <w:p w:rsidR="006252C2" w:rsidRPr="00D8606E" w:rsidRDefault="006252C2" w:rsidP="006252C2">
      <w:pPr>
        <w:rPr>
          <w:b/>
        </w:rPr>
      </w:pPr>
      <w:r w:rsidRPr="00D8606E">
        <w:rPr>
          <w:b/>
          <w:lang w:val="en-US"/>
        </w:rPr>
        <w:t>IV</w:t>
      </w:r>
      <w:r w:rsidRPr="00D8606E">
        <w:rPr>
          <w:b/>
        </w:rPr>
        <w:t>. Экспертное заключение.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264"/>
        <w:gridCol w:w="6081"/>
      </w:tblGrid>
      <w:tr w:rsidR="006252C2" w:rsidRPr="00D8606E" w:rsidTr="006252C2">
        <w:trPr>
          <w:trHeight w:val="16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Pr="00D8606E" w:rsidRDefault="006252C2">
            <w:pPr>
              <w:rPr>
                <w:b/>
              </w:rPr>
            </w:pPr>
            <w:r w:rsidRPr="00D8606E">
              <w:rPr>
                <w:b/>
              </w:rPr>
              <w:t>Предполагаемый масштаб и формы распространения изменений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2" w:rsidRPr="00D8606E" w:rsidRDefault="006252C2"/>
        </w:tc>
      </w:tr>
    </w:tbl>
    <w:p w:rsidR="006252C2" w:rsidRPr="00D8606E" w:rsidRDefault="006252C2" w:rsidP="006252C2">
      <w:pPr>
        <w:rPr>
          <w:b/>
        </w:rPr>
      </w:pPr>
    </w:p>
    <w:sectPr w:rsidR="006252C2" w:rsidRPr="00D8606E" w:rsidSect="00355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45A8F0C"/>
    <w:lvl w:ilvl="0">
      <w:numFmt w:val="bullet"/>
      <w:lvlText w:val="*"/>
      <w:lvlJc w:val="left"/>
    </w:lvl>
  </w:abstractNum>
  <w:abstractNum w:abstractNumId="1" w15:restartNumberingAfterBreak="0">
    <w:nsid w:val="19DB1496"/>
    <w:multiLevelType w:val="hybridMultilevel"/>
    <w:tmpl w:val="F4B68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3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2C2"/>
    <w:rsid w:val="00001035"/>
    <w:rsid w:val="0000227C"/>
    <w:rsid w:val="000224BA"/>
    <w:rsid w:val="00042BF8"/>
    <w:rsid w:val="000543D7"/>
    <w:rsid w:val="000E1C78"/>
    <w:rsid w:val="00114EE0"/>
    <w:rsid w:val="0015736D"/>
    <w:rsid w:val="00163745"/>
    <w:rsid w:val="00202EA6"/>
    <w:rsid w:val="0020486D"/>
    <w:rsid w:val="002264BC"/>
    <w:rsid w:val="00253B35"/>
    <w:rsid w:val="00265926"/>
    <w:rsid w:val="002967E2"/>
    <w:rsid w:val="002C1EC8"/>
    <w:rsid w:val="002C5994"/>
    <w:rsid w:val="002E676A"/>
    <w:rsid w:val="00312A5A"/>
    <w:rsid w:val="00351743"/>
    <w:rsid w:val="00355A49"/>
    <w:rsid w:val="003D4FCE"/>
    <w:rsid w:val="0041081D"/>
    <w:rsid w:val="00436FC6"/>
    <w:rsid w:val="00462F95"/>
    <w:rsid w:val="00483B55"/>
    <w:rsid w:val="004B52AC"/>
    <w:rsid w:val="004B6169"/>
    <w:rsid w:val="004F3CD6"/>
    <w:rsid w:val="00536BAF"/>
    <w:rsid w:val="00554F9F"/>
    <w:rsid w:val="005F1D41"/>
    <w:rsid w:val="005F7293"/>
    <w:rsid w:val="00614F8B"/>
    <w:rsid w:val="006252C2"/>
    <w:rsid w:val="00630713"/>
    <w:rsid w:val="00631718"/>
    <w:rsid w:val="00655EDD"/>
    <w:rsid w:val="0066390C"/>
    <w:rsid w:val="00674EC5"/>
    <w:rsid w:val="006E022E"/>
    <w:rsid w:val="00742200"/>
    <w:rsid w:val="00762974"/>
    <w:rsid w:val="00796026"/>
    <w:rsid w:val="007A6B60"/>
    <w:rsid w:val="007C046A"/>
    <w:rsid w:val="007C7BB3"/>
    <w:rsid w:val="008175A6"/>
    <w:rsid w:val="00885F6C"/>
    <w:rsid w:val="008B4327"/>
    <w:rsid w:val="008E718B"/>
    <w:rsid w:val="00936324"/>
    <w:rsid w:val="009C0618"/>
    <w:rsid w:val="009D55A5"/>
    <w:rsid w:val="009E01F1"/>
    <w:rsid w:val="009E7106"/>
    <w:rsid w:val="009F1D94"/>
    <w:rsid w:val="00A1588B"/>
    <w:rsid w:val="00A27476"/>
    <w:rsid w:val="00A44BE4"/>
    <w:rsid w:val="00A4543C"/>
    <w:rsid w:val="00A73E6A"/>
    <w:rsid w:val="00A86922"/>
    <w:rsid w:val="00A87383"/>
    <w:rsid w:val="00AA0D34"/>
    <w:rsid w:val="00AF012F"/>
    <w:rsid w:val="00B04645"/>
    <w:rsid w:val="00B259A1"/>
    <w:rsid w:val="00B71624"/>
    <w:rsid w:val="00B7686A"/>
    <w:rsid w:val="00BB2044"/>
    <w:rsid w:val="00BE214C"/>
    <w:rsid w:val="00BE779F"/>
    <w:rsid w:val="00BF45CB"/>
    <w:rsid w:val="00C05143"/>
    <w:rsid w:val="00C54240"/>
    <w:rsid w:val="00C663C6"/>
    <w:rsid w:val="00CB21FC"/>
    <w:rsid w:val="00CE2D66"/>
    <w:rsid w:val="00D2703F"/>
    <w:rsid w:val="00D85C82"/>
    <w:rsid w:val="00D8606E"/>
    <w:rsid w:val="00DC1D57"/>
    <w:rsid w:val="00E37E37"/>
    <w:rsid w:val="00E4738E"/>
    <w:rsid w:val="00E53DE3"/>
    <w:rsid w:val="00E858CF"/>
    <w:rsid w:val="00EC5777"/>
    <w:rsid w:val="00EF5132"/>
    <w:rsid w:val="00F37824"/>
    <w:rsid w:val="00F54BAF"/>
    <w:rsid w:val="00F63A98"/>
    <w:rsid w:val="00F8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0E24C"/>
  <w15:docId w15:val="{73D68738-5F3E-46D8-ACC4-23712AAB0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59A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52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63C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63C6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885F6C"/>
    <w:pPr>
      <w:spacing w:before="100" w:beforeAutospacing="1" w:after="100" w:afterAutospacing="1"/>
    </w:pPr>
  </w:style>
  <w:style w:type="character" w:customStyle="1" w:styleId="blk">
    <w:name w:val="blk"/>
    <w:basedOn w:val="a0"/>
    <w:rsid w:val="00885F6C"/>
  </w:style>
  <w:style w:type="character" w:customStyle="1" w:styleId="20">
    <w:name w:val="Заголовок 2 Знак"/>
    <w:basedOn w:val="a0"/>
    <w:link w:val="2"/>
    <w:uiPriority w:val="9"/>
    <w:semiHidden/>
    <w:rsid w:val="00B259A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7">
    <w:name w:val="List Paragraph"/>
    <w:basedOn w:val="a"/>
    <w:uiPriority w:val="34"/>
    <w:qFormat/>
    <w:rsid w:val="008B4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0626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3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000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1169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10</cp:revision>
  <cp:lastPrinted>2019-12-02T05:03:00Z</cp:lastPrinted>
  <dcterms:created xsi:type="dcterms:W3CDTF">2019-11-28T05:40:00Z</dcterms:created>
  <dcterms:modified xsi:type="dcterms:W3CDTF">2019-12-02T13:33:00Z</dcterms:modified>
</cp:coreProperties>
</file>